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93" w:rsidRPr="00F03B0C" w:rsidRDefault="007041A1" w:rsidP="00704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0C">
        <w:rPr>
          <w:rFonts w:ascii="Times New Roman" w:hAnsi="Times New Roman" w:cs="Times New Roman"/>
          <w:b/>
          <w:sz w:val="24"/>
          <w:szCs w:val="24"/>
        </w:rPr>
        <w:t>SDÜ TEKSTİL</w:t>
      </w:r>
      <w:r w:rsidRPr="00F03B0C">
        <w:rPr>
          <w:rFonts w:ascii="Times New Roman" w:hAnsi="Times New Roman" w:cs="Times New Roman"/>
          <w:b/>
          <w:sz w:val="24"/>
          <w:szCs w:val="24"/>
        </w:rPr>
        <w:t xml:space="preserve"> MÜHENDİSLİĞİ 2021-2022 BAHAR DÖNEMİ AZAMİ ÖĞRENİM SÜRESİNİ DOLDURAN ÖĞRENCİLER İÇİN İKİNCİ EK SINAV </w:t>
      </w:r>
      <w:r w:rsidR="0037091C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9"/>
        <w:gridCol w:w="1836"/>
        <w:gridCol w:w="1900"/>
        <w:gridCol w:w="2104"/>
        <w:gridCol w:w="1333"/>
      </w:tblGrid>
      <w:tr w:rsidR="0037091C" w:rsidTr="00BF2DE4">
        <w:tc>
          <w:tcPr>
            <w:tcW w:w="1889" w:type="dxa"/>
            <w:vAlign w:val="center"/>
          </w:tcPr>
          <w:p w:rsidR="0037091C" w:rsidRPr="00F03B0C" w:rsidRDefault="0037091C" w:rsidP="00BF2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1836" w:type="dxa"/>
            <w:vAlign w:val="center"/>
          </w:tcPr>
          <w:p w:rsidR="0037091C" w:rsidRPr="00F03B0C" w:rsidRDefault="0037091C" w:rsidP="00BF2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  <w:r w:rsidR="00BF2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F2DE4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 w:rsidR="00BF2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F2DE4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  <w:proofErr w:type="spellEnd"/>
          </w:p>
        </w:tc>
        <w:tc>
          <w:tcPr>
            <w:tcW w:w="1900" w:type="dxa"/>
            <w:vAlign w:val="center"/>
          </w:tcPr>
          <w:p w:rsidR="0037091C" w:rsidRPr="00F03B0C" w:rsidRDefault="0037091C" w:rsidP="00BF2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2104" w:type="dxa"/>
            <w:vAlign w:val="center"/>
          </w:tcPr>
          <w:p w:rsidR="0037091C" w:rsidRPr="00F03B0C" w:rsidRDefault="0037091C" w:rsidP="00BF2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3B0C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333" w:type="dxa"/>
            <w:vAlign w:val="center"/>
          </w:tcPr>
          <w:p w:rsidR="0037091C" w:rsidRPr="00F03B0C" w:rsidRDefault="0037091C" w:rsidP="00BF2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  <w:proofErr w:type="spellEnd"/>
          </w:p>
        </w:tc>
      </w:tr>
      <w:tr w:rsidR="0037091C" w:rsidTr="000C1D25">
        <w:tc>
          <w:tcPr>
            <w:tcW w:w="1889" w:type="dxa"/>
            <w:vAlign w:val="center"/>
          </w:tcPr>
          <w:p w:rsidR="0037091C" w:rsidRPr="00F03B0C" w:rsidRDefault="0037091C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29.08.2022</w:t>
            </w:r>
          </w:p>
        </w:tc>
        <w:tc>
          <w:tcPr>
            <w:tcW w:w="1836" w:type="dxa"/>
            <w:vAlign w:val="center"/>
          </w:tcPr>
          <w:p w:rsidR="0037091C" w:rsidRPr="00F03B0C" w:rsidRDefault="0037091C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="00BB24BB">
              <w:rPr>
                <w:rFonts w:ascii="Times New Roman" w:hAnsi="Times New Roman" w:cs="Times New Roman"/>
                <w:sz w:val="20"/>
                <w:szCs w:val="20"/>
              </w:rPr>
              <w:t>/TKS-101</w:t>
            </w:r>
          </w:p>
        </w:tc>
        <w:tc>
          <w:tcPr>
            <w:tcW w:w="1900" w:type="dxa"/>
            <w:vAlign w:val="center"/>
          </w:tcPr>
          <w:p w:rsidR="0037091C" w:rsidRPr="00F03B0C" w:rsidRDefault="0037091C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TKS-310</w:t>
            </w:r>
          </w:p>
        </w:tc>
        <w:tc>
          <w:tcPr>
            <w:tcW w:w="2104" w:type="dxa"/>
            <w:vAlign w:val="center"/>
          </w:tcPr>
          <w:p w:rsidR="0037091C" w:rsidRPr="00F03B0C" w:rsidRDefault="0037091C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Pamuk</w:t>
            </w:r>
            <w:proofErr w:type="spellEnd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İplikçiliği</w:t>
            </w:r>
            <w:proofErr w:type="spellEnd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333" w:type="dxa"/>
          </w:tcPr>
          <w:p w:rsidR="0037091C" w:rsidRPr="00F03B0C" w:rsidRDefault="0037091C" w:rsidP="0070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91C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Pr="003709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091C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370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1C">
              <w:rPr>
                <w:rFonts w:ascii="Times New Roman" w:hAnsi="Times New Roman" w:cs="Times New Roman"/>
                <w:sz w:val="20"/>
                <w:szCs w:val="20"/>
              </w:rPr>
              <w:t>Demet</w:t>
            </w:r>
            <w:proofErr w:type="spellEnd"/>
            <w:r w:rsidRPr="0037091C">
              <w:rPr>
                <w:rFonts w:ascii="Times New Roman" w:hAnsi="Times New Roman" w:cs="Times New Roman"/>
                <w:sz w:val="20"/>
                <w:szCs w:val="20"/>
              </w:rPr>
              <w:t xml:space="preserve"> YILMAZ</w:t>
            </w:r>
          </w:p>
        </w:tc>
      </w:tr>
      <w:tr w:rsidR="0037091C" w:rsidTr="000C1D25">
        <w:tc>
          <w:tcPr>
            <w:tcW w:w="1889" w:type="dxa"/>
            <w:vAlign w:val="center"/>
          </w:tcPr>
          <w:p w:rsidR="0037091C" w:rsidRPr="00F03B0C" w:rsidRDefault="0037091C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25.08.2022</w:t>
            </w:r>
          </w:p>
        </w:tc>
        <w:tc>
          <w:tcPr>
            <w:tcW w:w="1836" w:type="dxa"/>
            <w:vAlign w:val="center"/>
          </w:tcPr>
          <w:p w:rsidR="0037091C" w:rsidRPr="00F03B0C" w:rsidRDefault="0037091C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="00BB24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B24BB">
              <w:rPr>
                <w:rFonts w:ascii="Times New Roman" w:hAnsi="Times New Roman" w:cs="Times New Roman"/>
                <w:sz w:val="20"/>
                <w:szCs w:val="20"/>
              </w:rPr>
              <w:t>TKS-101</w:t>
            </w:r>
          </w:p>
        </w:tc>
        <w:tc>
          <w:tcPr>
            <w:tcW w:w="1900" w:type="dxa"/>
            <w:vAlign w:val="center"/>
          </w:tcPr>
          <w:p w:rsidR="0037091C" w:rsidRPr="00F03B0C" w:rsidRDefault="0037091C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TKS-209 (MAT-157)</w:t>
            </w:r>
          </w:p>
        </w:tc>
        <w:tc>
          <w:tcPr>
            <w:tcW w:w="2104" w:type="dxa"/>
            <w:vAlign w:val="center"/>
          </w:tcPr>
          <w:p w:rsidR="0037091C" w:rsidRPr="00F03B0C" w:rsidRDefault="0037091C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Mühendislik</w:t>
            </w:r>
            <w:proofErr w:type="spellEnd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Matematiği</w:t>
            </w:r>
            <w:proofErr w:type="spellEnd"/>
          </w:p>
        </w:tc>
        <w:tc>
          <w:tcPr>
            <w:tcW w:w="1333" w:type="dxa"/>
            <w:vAlign w:val="center"/>
          </w:tcPr>
          <w:p w:rsidR="0037091C" w:rsidRPr="00F03B0C" w:rsidRDefault="0037091C" w:rsidP="00F0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91C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370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709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091C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370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91C">
              <w:rPr>
                <w:rFonts w:ascii="Times New Roman" w:hAnsi="Times New Roman" w:cs="Times New Roman"/>
                <w:sz w:val="20"/>
                <w:szCs w:val="20"/>
              </w:rPr>
              <w:t>Ramazan</w:t>
            </w:r>
            <w:proofErr w:type="spellEnd"/>
            <w:r w:rsidRPr="0037091C">
              <w:rPr>
                <w:rFonts w:ascii="Times New Roman" w:hAnsi="Times New Roman" w:cs="Times New Roman"/>
                <w:sz w:val="20"/>
                <w:szCs w:val="20"/>
              </w:rPr>
              <w:t xml:space="preserve"> UYHAN</w:t>
            </w:r>
          </w:p>
        </w:tc>
      </w:tr>
      <w:tr w:rsidR="0037091C" w:rsidTr="000C1D25">
        <w:tc>
          <w:tcPr>
            <w:tcW w:w="1889" w:type="dxa"/>
            <w:vAlign w:val="center"/>
          </w:tcPr>
          <w:p w:rsidR="0037091C" w:rsidRPr="00F03B0C" w:rsidRDefault="000C1D25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24.08.2022</w:t>
            </w:r>
          </w:p>
        </w:tc>
        <w:tc>
          <w:tcPr>
            <w:tcW w:w="1836" w:type="dxa"/>
            <w:vAlign w:val="center"/>
          </w:tcPr>
          <w:p w:rsidR="0037091C" w:rsidRPr="00F03B0C" w:rsidRDefault="000C1D25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="00BB24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B24BB">
              <w:rPr>
                <w:rFonts w:ascii="Times New Roman" w:hAnsi="Times New Roman" w:cs="Times New Roman"/>
                <w:sz w:val="20"/>
                <w:szCs w:val="20"/>
              </w:rPr>
              <w:t>TKS-101</w:t>
            </w:r>
          </w:p>
        </w:tc>
        <w:tc>
          <w:tcPr>
            <w:tcW w:w="1900" w:type="dxa"/>
            <w:vAlign w:val="center"/>
          </w:tcPr>
          <w:p w:rsidR="0037091C" w:rsidRPr="00F03B0C" w:rsidRDefault="0037091C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TKS-455 (TKS-495)</w:t>
            </w:r>
          </w:p>
        </w:tc>
        <w:tc>
          <w:tcPr>
            <w:tcW w:w="2104" w:type="dxa"/>
            <w:vAlign w:val="center"/>
          </w:tcPr>
          <w:p w:rsidR="0037091C" w:rsidRPr="00F03B0C" w:rsidRDefault="0037091C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Giysi</w:t>
            </w:r>
            <w:proofErr w:type="spellEnd"/>
            <w:r w:rsidRPr="00F0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Konfor</w:t>
            </w:r>
            <w:proofErr w:type="spellEnd"/>
            <w:r w:rsidRPr="00F0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3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Özellikleri</w:t>
            </w:r>
            <w:proofErr w:type="spellEnd"/>
          </w:p>
        </w:tc>
        <w:tc>
          <w:tcPr>
            <w:tcW w:w="1333" w:type="dxa"/>
            <w:vAlign w:val="center"/>
          </w:tcPr>
          <w:p w:rsidR="0037091C" w:rsidRPr="00F03B0C" w:rsidRDefault="0037091C" w:rsidP="00F0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KAPLAN</w:t>
            </w:r>
          </w:p>
        </w:tc>
      </w:tr>
      <w:tr w:rsidR="0037091C" w:rsidTr="000C1D25">
        <w:tc>
          <w:tcPr>
            <w:tcW w:w="1889" w:type="dxa"/>
            <w:vAlign w:val="center"/>
          </w:tcPr>
          <w:p w:rsidR="0037091C" w:rsidRPr="00F03B0C" w:rsidRDefault="0037091C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29.08.2022</w:t>
            </w:r>
          </w:p>
        </w:tc>
        <w:tc>
          <w:tcPr>
            <w:tcW w:w="1836" w:type="dxa"/>
            <w:vAlign w:val="center"/>
          </w:tcPr>
          <w:p w:rsidR="0037091C" w:rsidRPr="00F03B0C" w:rsidRDefault="0037091C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r w:rsidR="00BB24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bookmarkStart w:id="0" w:name="_GoBack"/>
            <w:bookmarkEnd w:id="0"/>
            <w:r w:rsidR="00BB24BB">
              <w:rPr>
                <w:rFonts w:ascii="Times New Roman" w:hAnsi="Times New Roman" w:cs="Times New Roman"/>
                <w:sz w:val="20"/>
                <w:szCs w:val="20"/>
              </w:rPr>
              <w:t>TKS-101</w:t>
            </w:r>
          </w:p>
        </w:tc>
        <w:tc>
          <w:tcPr>
            <w:tcW w:w="1900" w:type="dxa"/>
            <w:vAlign w:val="center"/>
          </w:tcPr>
          <w:p w:rsidR="0037091C" w:rsidRPr="00F03B0C" w:rsidRDefault="0037091C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TKS-375 (TKS-345)</w:t>
            </w:r>
          </w:p>
        </w:tc>
        <w:tc>
          <w:tcPr>
            <w:tcW w:w="2104" w:type="dxa"/>
            <w:vAlign w:val="center"/>
          </w:tcPr>
          <w:p w:rsidR="0037091C" w:rsidRPr="00F03B0C" w:rsidRDefault="0037091C" w:rsidP="000C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Tekstüre</w:t>
            </w:r>
            <w:proofErr w:type="spellEnd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İplik</w:t>
            </w:r>
            <w:proofErr w:type="spellEnd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3B0C">
              <w:rPr>
                <w:rFonts w:ascii="Times New Roman" w:hAnsi="Times New Roman" w:cs="Times New Roman"/>
                <w:sz w:val="20"/>
                <w:szCs w:val="20"/>
              </w:rPr>
              <w:t>Teknolojisi</w:t>
            </w:r>
            <w:proofErr w:type="spellEnd"/>
          </w:p>
        </w:tc>
        <w:tc>
          <w:tcPr>
            <w:tcW w:w="1333" w:type="dxa"/>
            <w:vAlign w:val="center"/>
          </w:tcPr>
          <w:p w:rsidR="0037091C" w:rsidRPr="00F03B0C" w:rsidRDefault="0037091C" w:rsidP="00F0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YILMAZ</w:t>
            </w:r>
          </w:p>
        </w:tc>
      </w:tr>
    </w:tbl>
    <w:p w:rsidR="00F03B0C" w:rsidRDefault="00F03B0C" w:rsidP="00F03B0C">
      <w:pPr>
        <w:jc w:val="center"/>
      </w:pPr>
    </w:p>
    <w:sectPr w:rsidR="00F0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NrQwNDOwMLY0szBV0lEKTi0uzszPAykwrAUAZXAUDiwAAAA="/>
  </w:docVars>
  <w:rsids>
    <w:rsidRoot w:val="007041A1"/>
    <w:rsid w:val="000C1D25"/>
    <w:rsid w:val="0037091C"/>
    <w:rsid w:val="00680401"/>
    <w:rsid w:val="00691393"/>
    <w:rsid w:val="006E6BE6"/>
    <w:rsid w:val="007041A1"/>
    <w:rsid w:val="008E2951"/>
    <w:rsid w:val="00BB24BB"/>
    <w:rsid w:val="00BF2DE4"/>
    <w:rsid w:val="00C26C8C"/>
    <w:rsid w:val="00C31882"/>
    <w:rsid w:val="00F0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ABF0-0833-4CDE-AFD8-0D1C4ED7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2022-08-22T11:01:00Z</dcterms:created>
  <dcterms:modified xsi:type="dcterms:W3CDTF">2022-08-22T12:16:00Z</dcterms:modified>
</cp:coreProperties>
</file>